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8C84" w14:textId="30ECB0A8" w:rsidR="000652D7" w:rsidRPr="002928D0" w:rsidRDefault="00900D40" w:rsidP="002928D0">
      <w:pPr>
        <w:spacing w:after="0" w:line="240" w:lineRule="auto"/>
        <w:ind w:left="0" w:right="121" w:firstLine="0"/>
        <w:jc w:val="center"/>
        <w:rPr>
          <w:sz w:val="44"/>
          <w:szCs w:val="44"/>
        </w:rPr>
      </w:pPr>
      <w:r w:rsidRPr="002928D0">
        <w:rPr>
          <w:b/>
          <w:sz w:val="44"/>
          <w:szCs w:val="44"/>
        </w:rPr>
        <w:t>Mariam Mansoor</w:t>
      </w:r>
    </w:p>
    <w:p w14:paraId="40C60F66" w14:textId="631E1CB7" w:rsidR="00D21211" w:rsidRPr="002928D0" w:rsidRDefault="00900D40" w:rsidP="002928D0">
      <w:pPr>
        <w:spacing w:line="240" w:lineRule="auto"/>
        <w:rPr>
          <w:szCs w:val="20"/>
        </w:rPr>
      </w:pPr>
      <w:r w:rsidRPr="002928D0">
        <w:rPr>
          <w:szCs w:val="20"/>
        </w:rPr>
        <w:t>38430105</w:t>
      </w:r>
      <w:r w:rsidR="00616C4D" w:rsidRPr="002928D0">
        <w:rPr>
          <w:szCs w:val="20"/>
        </w:rPr>
        <w:t xml:space="preserve">| </w:t>
      </w:r>
      <w:r w:rsidRPr="002928D0">
        <w:rPr>
          <w:color w:val="0000FF"/>
          <w:szCs w:val="20"/>
          <w:u w:val="single" w:color="0000FF"/>
        </w:rPr>
        <w:t>mariam.mansoor326@gmail.com</w:t>
      </w:r>
      <w:r w:rsidR="00616C4D" w:rsidRPr="002928D0">
        <w:rPr>
          <w:szCs w:val="20"/>
        </w:rPr>
        <w:t xml:space="preserve">| </w:t>
      </w:r>
      <w:r w:rsidRPr="002928D0">
        <w:rPr>
          <w:szCs w:val="20"/>
        </w:rPr>
        <w:t>www.linkedin.com/in/mariam-mansoor-5a8819244</w:t>
      </w:r>
      <w:r w:rsidR="00616C4D" w:rsidRPr="002928D0">
        <w:rPr>
          <w:szCs w:val="20"/>
        </w:rPr>
        <w:t xml:space="preserve">| </w:t>
      </w:r>
      <w:r w:rsidRPr="002928D0">
        <w:rPr>
          <w:szCs w:val="20"/>
        </w:rPr>
        <w:t>Bahrain</w:t>
      </w:r>
      <w:r w:rsidR="005D35D2" w:rsidRPr="002928D0">
        <w:rPr>
          <w:szCs w:val="20"/>
        </w:rPr>
        <w:t>i National</w:t>
      </w:r>
    </w:p>
    <w:p w14:paraId="1540807C" w14:textId="77777777" w:rsidR="005D35D2" w:rsidRPr="002928D0" w:rsidRDefault="005D35D2" w:rsidP="002928D0">
      <w:pPr>
        <w:spacing w:line="240" w:lineRule="auto"/>
        <w:rPr>
          <w:szCs w:val="20"/>
        </w:rPr>
      </w:pPr>
    </w:p>
    <w:p w14:paraId="767F94EC" w14:textId="6471711C" w:rsidR="002928D0" w:rsidRPr="002928D0" w:rsidRDefault="00616C4D" w:rsidP="007F3A14">
      <w:pPr>
        <w:pStyle w:val="Heading1"/>
        <w:tabs>
          <w:tab w:val="center" w:pos="11037"/>
        </w:tabs>
        <w:spacing w:line="276" w:lineRule="auto"/>
        <w:ind w:left="142" w:firstLine="0"/>
        <w:rPr>
          <w:szCs w:val="20"/>
          <w:u w:val="none" w:color="000000"/>
        </w:rPr>
      </w:pPr>
      <w:r w:rsidRPr="002928D0">
        <w:rPr>
          <w:szCs w:val="20"/>
        </w:rPr>
        <w:t xml:space="preserve">EDUCATION </w:t>
      </w:r>
      <w:r w:rsidRPr="002928D0">
        <w:rPr>
          <w:szCs w:val="20"/>
        </w:rPr>
        <w:tab/>
      </w:r>
      <w:r w:rsidRPr="002928D0">
        <w:rPr>
          <w:szCs w:val="20"/>
          <w:u w:val="none" w:color="000000"/>
        </w:rPr>
        <w:t xml:space="preserve"> </w:t>
      </w:r>
    </w:p>
    <w:p w14:paraId="4F9F27ED" w14:textId="1BCF7087" w:rsidR="00D21211" w:rsidRPr="002928D0" w:rsidRDefault="00D21211" w:rsidP="007F3A14">
      <w:pPr>
        <w:spacing w:after="49" w:line="276" w:lineRule="auto"/>
        <w:ind w:left="142" w:right="0" w:firstLine="0"/>
        <w:rPr>
          <w:b/>
          <w:szCs w:val="20"/>
        </w:rPr>
      </w:pPr>
      <w:r w:rsidRPr="002928D0">
        <w:rPr>
          <w:b/>
          <w:szCs w:val="20"/>
        </w:rPr>
        <w:t xml:space="preserve">ACCA Student </w:t>
      </w:r>
      <w:r w:rsidRPr="002928D0">
        <w:rPr>
          <w:szCs w:val="20"/>
        </w:rPr>
        <w:t xml:space="preserve">              </w:t>
      </w:r>
      <w:r w:rsidRPr="002928D0">
        <w:rPr>
          <w:szCs w:val="20"/>
        </w:rPr>
        <w:tab/>
      </w:r>
      <w:r w:rsidRPr="002928D0">
        <w:rPr>
          <w:szCs w:val="20"/>
        </w:rPr>
        <w:tab/>
      </w:r>
      <w:r w:rsidRPr="002928D0">
        <w:rPr>
          <w:szCs w:val="20"/>
        </w:rPr>
        <w:tab/>
      </w:r>
      <w:r w:rsidRPr="002928D0">
        <w:rPr>
          <w:szCs w:val="20"/>
        </w:rPr>
        <w:tab/>
      </w:r>
      <w:r w:rsidRPr="002928D0">
        <w:rPr>
          <w:szCs w:val="20"/>
        </w:rPr>
        <w:tab/>
      </w:r>
      <w:r w:rsidRPr="002928D0">
        <w:rPr>
          <w:szCs w:val="20"/>
        </w:rPr>
        <w:tab/>
      </w:r>
      <w:r w:rsidRPr="002928D0">
        <w:rPr>
          <w:szCs w:val="20"/>
        </w:rPr>
        <w:tab/>
      </w:r>
      <w:r w:rsidRPr="002928D0">
        <w:rPr>
          <w:szCs w:val="20"/>
        </w:rPr>
        <w:tab/>
      </w:r>
      <w:r w:rsidRPr="002928D0">
        <w:rPr>
          <w:szCs w:val="20"/>
        </w:rPr>
        <w:tab/>
      </w:r>
      <w:r w:rsidRPr="002928D0">
        <w:rPr>
          <w:szCs w:val="20"/>
        </w:rPr>
        <w:tab/>
        <w:t xml:space="preserve">            </w:t>
      </w:r>
      <w:r w:rsidRPr="002928D0">
        <w:rPr>
          <w:b/>
          <w:bCs/>
          <w:szCs w:val="20"/>
        </w:rPr>
        <w:t>Ongoing</w:t>
      </w:r>
    </w:p>
    <w:p w14:paraId="45377D89" w14:textId="6D86AD58" w:rsidR="00D21211" w:rsidRPr="002928D0" w:rsidRDefault="00D21211" w:rsidP="002928D0">
      <w:pPr>
        <w:tabs>
          <w:tab w:val="left" w:pos="10080"/>
        </w:tabs>
        <w:spacing w:after="49" w:line="276" w:lineRule="auto"/>
        <w:ind w:left="168" w:right="0" w:hanging="10"/>
        <w:rPr>
          <w:szCs w:val="20"/>
        </w:rPr>
      </w:pPr>
      <w:r w:rsidRPr="002928D0">
        <w:rPr>
          <w:szCs w:val="20"/>
        </w:rPr>
        <w:t>9/13 exams completed</w:t>
      </w:r>
    </w:p>
    <w:p w14:paraId="79C2E72B" w14:textId="3CC0B404" w:rsidR="00FA5E8F" w:rsidRPr="002928D0" w:rsidRDefault="002F2AAB" w:rsidP="002928D0">
      <w:pPr>
        <w:spacing w:after="49" w:line="276" w:lineRule="auto"/>
        <w:ind w:left="168" w:right="0" w:hanging="10"/>
        <w:rPr>
          <w:szCs w:val="20"/>
        </w:rPr>
      </w:pPr>
      <w:r w:rsidRPr="002928D0">
        <w:rPr>
          <w:b/>
          <w:szCs w:val="20"/>
        </w:rPr>
        <w:t>National University of Sciences and Technology</w:t>
      </w:r>
      <w:r w:rsidR="00030197" w:rsidRPr="002928D0">
        <w:rPr>
          <w:b/>
          <w:szCs w:val="20"/>
        </w:rPr>
        <w:t xml:space="preserve"> (NUST)</w:t>
      </w:r>
      <w:r w:rsidR="00616C4D" w:rsidRPr="002928D0">
        <w:rPr>
          <w:b/>
          <w:szCs w:val="20"/>
        </w:rPr>
        <w:t xml:space="preserve"> – </w:t>
      </w:r>
      <w:r w:rsidR="00D835BB" w:rsidRPr="002928D0">
        <w:rPr>
          <w:szCs w:val="20"/>
        </w:rPr>
        <w:t>B</w:t>
      </w:r>
      <w:r w:rsidR="00BA20D4">
        <w:rPr>
          <w:szCs w:val="20"/>
        </w:rPr>
        <w:t xml:space="preserve">Sc. In </w:t>
      </w:r>
      <w:r w:rsidR="00D835BB" w:rsidRPr="002928D0">
        <w:rPr>
          <w:szCs w:val="20"/>
        </w:rPr>
        <w:t xml:space="preserve"> Accounting</w:t>
      </w:r>
      <w:r w:rsidRPr="002928D0">
        <w:rPr>
          <w:szCs w:val="20"/>
        </w:rPr>
        <w:t xml:space="preserve"> and Finance</w:t>
      </w:r>
      <w:r w:rsidR="00616C4D" w:rsidRPr="002928D0">
        <w:rPr>
          <w:szCs w:val="20"/>
        </w:rPr>
        <w:tab/>
      </w:r>
      <w:r w:rsidR="00FA5E8F" w:rsidRPr="002928D0">
        <w:rPr>
          <w:szCs w:val="20"/>
        </w:rPr>
        <w:t xml:space="preserve">       </w:t>
      </w:r>
      <w:r w:rsidR="00BA20D4">
        <w:rPr>
          <w:szCs w:val="20"/>
        </w:rPr>
        <w:t xml:space="preserve">             </w:t>
      </w:r>
      <w:r w:rsidR="00FA5E8F" w:rsidRPr="002928D0">
        <w:rPr>
          <w:szCs w:val="20"/>
        </w:rPr>
        <w:t xml:space="preserve">   </w:t>
      </w:r>
      <w:r w:rsidR="002928D0">
        <w:rPr>
          <w:szCs w:val="20"/>
        </w:rPr>
        <w:t xml:space="preserve"> </w:t>
      </w:r>
      <w:r w:rsidR="00616C4D" w:rsidRPr="002928D0">
        <w:rPr>
          <w:b/>
          <w:bCs/>
          <w:szCs w:val="20"/>
        </w:rPr>
        <w:t>20</w:t>
      </w:r>
      <w:r w:rsidRPr="002928D0">
        <w:rPr>
          <w:b/>
          <w:bCs/>
          <w:szCs w:val="20"/>
        </w:rPr>
        <w:t>20</w:t>
      </w:r>
      <w:r w:rsidR="00616C4D" w:rsidRPr="002928D0">
        <w:rPr>
          <w:b/>
          <w:bCs/>
          <w:szCs w:val="20"/>
        </w:rPr>
        <w:t>-202</w:t>
      </w:r>
      <w:r w:rsidRPr="002928D0">
        <w:rPr>
          <w:b/>
          <w:bCs/>
          <w:szCs w:val="20"/>
        </w:rPr>
        <w:t>4</w:t>
      </w:r>
      <w:r w:rsidR="00616C4D" w:rsidRPr="002928D0">
        <w:rPr>
          <w:szCs w:val="20"/>
        </w:rPr>
        <w:t xml:space="preserve"> </w:t>
      </w:r>
    </w:p>
    <w:p w14:paraId="6EC7ACDC" w14:textId="58EB0AFF" w:rsidR="00900D40" w:rsidRPr="002928D0" w:rsidRDefault="00FA5E8F" w:rsidP="002928D0">
      <w:pPr>
        <w:spacing w:after="49" w:line="276" w:lineRule="auto"/>
        <w:ind w:left="168" w:right="0" w:hanging="10"/>
        <w:rPr>
          <w:i/>
          <w:szCs w:val="20"/>
        </w:rPr>
      </w:pPr>
      <w:r w:rsidRPr="002928D0">
        <w:rPr>
          <w:szCs w:val="20"/>
        </w:rPr>
        <w:t>Courses:</w:t>
      </w:r>
      <w:r w:rsidRPr="002928D0">
        <w:rPr>
          <w:i/>
          <w:szCs w:val="20"/>
        </w:rPr>
        <w:t xml:space="preserve"> Intermediate Financial Accounting, </w:t>
      </w:r>
      <w:r w:rsidR="00900D40" w:rsidRPr="002928D0">
        <w:rPr>
          <w:i/>
          <w:szCs w:val="20"/>
        </w:rPr>
        <w:t>Advanced Audit &amp; Assurance</w:t>
      </w:r>
      <w:r w:rsidRPr="002928D0">
        <w:rPr>
          <w:i/>
          <w:szCs w:val="20"/>
        </w:rPr>
        <w:t>, Advanced Taxation</w:t>
      </w:r>
      <w:r w:rsidR="00900D40" w:rsidRPr="002928D0">
        <w:rPr>
          <w:i/>
          <w:szCs w:val="20"/>
        </w:rPr>
        <w:t>, Islamic Banking &amp; Finance, Financial Modelling</w:t>
      </w:r>
      <w:r w:rsidR="00215532">
        <w:rPr>
          <w:i/>
          <w:szCs w:val="20"/>
        </w:rPr>
        <w:t>, Advanced Performance Management, Econometrics and Corporate Reporting.</w:t>
      </w:r>
    </w:p>
    <w:p w14:paraId="58B956F6" w14:textId="5ACF4F9A" w:rsidR="00900D40" w:rsidRPr="002928D0" w:rsidRDefault="00900D40" w:rsidP="002928D0">
      <w:pPr>
        <w:spacing w:after="18" w:line="276" w:lineRule="auto"/>
        <w:ind w:left="168" w:right="0" w:hanging="10"/>
        <w:rPr>
          <w:szCs w:val="20"/>
        </w:rPr>
      </w:pPr>
      <w:r w:rsidRPr="002928D0">
        <w:rPr>
          <w:b/>
          <w:szCs w:val="20"/>
        </w:rPr>
        <w:t>CGPA: 3.19</w:t>
      </w:r>
    </w:p>
    <w:p w14:paraId="381F8CDD" w14:textId="325FB058" w:rsidR="000652D7" w:rsidRPr="002928D0" w:rsidRDefault="00FA5E8F" w:rsidP="002928D0">
      <w:pPr>
        <w:tabs>
          <w:tab w:val="center" w:pos="10459"/>
        </w:tabs>
        <w:spacing w:after="18" w:line="276" w:lineRule="auto"/>
        <w:ind w:left="0" w:right="0" w:firstLine="0"/>
        <w:rPr>
          <w:szCs w:val="20"/>
        </w:rPr>
      </w:pPr>
      <w:r w:rsidRPr="002928D0">
        <w:rPr>
          <w:b/>
          <w:szCs w:val="20"/>
        </w:rPr>
        <w:t xml:space="preserve">   </w:t>
      </w:r>
      <w:r w:rsidR="00900D40" w:rsidRPr="002928D0">
        <w:rPr>
          <w:b/>
          <w:szCs w:val="20"/>
        </w:rPr>
        <w:t>Al Noor International School</w:t>
      </w:r>
      <w:r w:rsidR="000B0154" w:rsidRPr="002928D0">
        <w:rPr>
          <w:b/>
          <w:szCs w:val="20"/>
        </w:rPr>
        <w:t xml:space="preserve"> </w:t>
      </w:r>
      <w:r w:rsidR="00616C4D" w:rsidRPr="002928D0">
        <w:rPr>
          <w:b/>
          <w:szCs w:val="20"/>
        </w:rPr>
        <w:t xml:space="preserve">– </w:t>
      </w:r>
      <w:r w:rsidR="00FB57AB" w:rsidRPr="002928D0">
        <w:rPr>
          <w:szCs w:val="20"/>
        </w:rPr>
        <w:t>Cambridge International</w:t>
      </w:r>
      <w:r w:rsidR="00616C4D" w:rsidRPr="002928D0">
        <w:rPr>
          <w:szCs w:val="20"/>
        </w:rPr>
        <w:t xml:space="preserve"> Advanced Level </w:t>
      </w:r>
      <w:r w:rsidR="00616C4D" w:rsidRPr="002928D0">
        <w:rPr>
          <w:szCs w:val="20"/>
        </w:rPr>
        <w:tab/>
      </w:r>
      <w:r w:rsidR="00616C4D" w:rsidRPr="002928D0">
        <w:rPr>
          <w:b/>
          <w:bCs/>
          <w:szCs w:val="20"/>
        </w:rPr>
        <w:t>20</w:t>
      </w:r>
      <w:r w:rsidR="002F2AAB" w:rsidRPr="002928D0">
        <w:rPr>
          <w:b/>
          <w:bCs/>
          <w:szCs w:val="20"/>
        </w:rPr>
        <w:t>18</w:t>
      </w:r>
      <w:r w:rsidR="00616C4D" w:rsidRPr="002928D0">
        <w:rPr>
          <w:b/>
          <w:bCs/>
          <w:szCs w:val="20"/>
        </w:rPr>
        <w:t>-20</w:t>
      </w:r>
      <w:r w:rsidR="002F2AAB" w:rsidRPr="002928D0">
        <w:rPr>
          <w:b/>
          <w:bCs/>
          <w:szCs w:val="20"/>
        </w:rPr>
        <w:t>20</w:t>
      </w:r>
      <w:r w:rsidR="00616C4D" w:rsidRPr="002928D0">
        <w:rPr>
          <w:szCs w:val="20"/>
        </w:rPr>
        <w:t xml:space="preserve"> </w:t>
      </w:r>
    </w:p>
    <w:p w14:paraId="2D6BD40D" w14:textId="6035CFAE" w:rsidR="000652D7" w:rsidRPr="002928D0" w:rsidRDefault="00616C4D" w:rsidP="002928D0">
      <w:pPr>
        <w:spacing w:after="18" w:line="276" w:lineRule="auto"/>
        <w:ind w:left="168" w:right="0" w:hanging="10"/>
        <w:rPr>
          <w:szCs w:val="20"/>
        </w:rPr>
      </w:pPr>
      <w:r w:rsidRPr="002928D0">
        <w:rPr>
          <w:b/>
          <w:szCs w:val="20"/>
        </w:rPr>
        <w:t xml:space="preserve">Grades: </w:t>
      </w:r>
      <w:r w:rsidR="002F2AAB" w:rsidRPr="002928D0">
        <w:rPr>
          <w:b/>
          <w:szCs w:val="20"/>
        </w:rPr>
        <w:t>3A’s</w:t>
      </w:r>
    </w:p>
    <w:p w14:paraId="1CB2C16E" w14:textId="24839F36" w:rsidR="000652D7" w:rsidRPr="002928D0" w:rsidRDefault="00616C4D" w:rsidP="002928D0">
      <w:pPr>
        <w:spacing w:after="49" w:line="276" w:lineRule="auto"/>
        <w:ind w:left="168" w:right="0" w:hanging="10"/>
        <w:rPr>
          <w:szCs w:val="20"/>
        </w:rPr>
      </w:pPr>
      <w:r w:rsidRPr="002928D0">
        <w:rPr>
          <w:szCs w:val="20"/>
        </w:rPr>
        <w:t xml:space="preserve">Courses: </w:t>
      </w:r>
      <w:r w:rsidR="00FB57AB" w:rsidRPr="002928D0">
        <w:rPr>
          <w:i/>
          <w:szCs w:val="20"/>
        </w:rPr>
        <w:t>Accounting, Business Studies, Economics</w:t>
      </w:r>
      <w:r w:rsidRPr="002928D0">
        <w:rPr>
          <w:i/>
          <w:szCs w:val="20"/>
        </w:rPr>
        <w:t xml:space="preserve"> </w:t>
      </w:r>
    </w:p>
    <w:p w14:paraId="3CFA8A85" w14:textId="0C9089E2" w:rsidR="00FC04FF" w:rsidRPr="002928D0" w:rsidRDefault="00FA5E8F" w:rsidP="002928D0">
      <w:pPr>
        <w:tabs>
          <w:tab w:val="center" w:pos="10459"/>
        </w:tabs>
        <w:spacing w:after="18" w:line="276" w:lineRule="auto"/>
        <w:ind w:left="0" w:right="0" w:firstLine="0"/>
        <w:rPr>
          <w:szCs w:val="20"/>
        </w:rPr>
      </w:pPr>
      <w:r w:rsidRPr="002928D0">
        <w:rPr>
          <w:b/>
          <w:szCs w:val="20"/>
        </w:rPr>
        <w:t xml:space="preserve">   </w:t>
      </w:r>
      <w:r w:rsidR="00FB57AB" w:rsidRPr="002928D0">
        <w:rPr>
          <w:b/>
          <w:szCs w:val="20"/>
        </w:rPr>
        <w:t xml:space="preserve">Al Noor International School </w:t>
      </w:r>
      <w:r w:rsidR="00FC04FF" w:rsidRPr="002928D0">
        <w:rPr>
          <w:b/>
          <w:szCs w:val="20"/>
        </w:rPr>
        <w:t xml:space="preserve">– </w:t>
      </w:r>
      <w:r w:rsidR="00FB57AB" w:rsidRPr="002928D0">
        <w:rPr>
          <w:szCs w:val="20"/>
        </w:rPr>
        <w:t>Cambridge International IGCSE</w:t>
      </w:r>
      <w:r w:rsidR="00FC04FF" w:rsidRPr="002928D0">
        <w:rPr>
          <w:szCs w:val="20"/>
        </w:rPr>
        <w:t xml:space="preserve"> </w:t>
      </w:r>
      <w:r w:rsidR="00FC04FF" w:rsidRPr="002928D0">
        <w:rPr>
          <w:szCs w:val="20"/>
        </w:rPr>
        <w:tab/>
      </w:r>
      <w:r w:rsidR="00FC04FF" w:rsidRPr="002928D0">
        <w:rPr>
          <w:b/>
          <w:bCs/>
          <w:szCs w:val="20"/>
        </w:rPr>
        <w:t>201</w:t>
      </w:r>
      <w:r w:rsidR="00146170" w:rsidRPr="002928D0">
        <w:rPr>
          <w:b/>
          <w:bCs/>
          <w:szCs w:val="20"/>
        </w:rPr>
        <w:t>7</w:t>
      </w:r>
      <w:r w:rsidR="00FC04FF" w:rsidRPr="002928D0">
        <w:rPr>
          <w:b/>
          <w:bCs/>
          <w:szCs w:val="20"/>
        </w:rPr>
        <w:t>-201</w:t>
      </w:r>
      <w:r w:rsidR="002F2AAB" w:rsidRPr="002928D0">
        <w:rPr>
          <w:b/>
          <w:bCs/>
          <w:szCs w:val="20"/>
        </w:rPr>
        <w:t>8</w:t>
      </w:r>
      <w:r w:rsidR="00FC04FF" w:rsidRPr="002928D0">
        <w:rPr>
          <w:szCs w:val="20"/>
        </w:rPr>
        <w:t xml:space="preserve"> </w:t>
      </w:r>
    </w:p>
    <w:p w14:paraId="72A0E8BB" w14:textId="6495A6E9" w:rsidR="00FC04FF" w:rsidRPr="002928D0" w:rsidRDefault="00FC04FF" w:rsidP="002928D0">
      <w:pPr>
        <w:spacing w:after="18" w:line="276" w:lineRule="auto"/>
        <w:ind w:left="168" w:right="0" w:hanging="10"/>
        <w:rPr>
          <w:szCs w:val="20"/>
        </w:rPr>
      </w:pPr>
      <w:r w:rsidRPr="002928D0">
        <w:rPr>
          <w:b/>
          <w:szCs w:val="20"/>
        </w:rPr>
        <w:t xml:space="preserve">Grades: </w:t>
      </w:r>
      <w:r w:rsidR="002F2AAB" w:rsidRPr="002928D0">
        <w:rPr>
          <w:b/>
          <w:szCs w:val="20"/>
        </w:rPr>
        <w:t xml:space="preserve">1A*, </w:t>
      </w:r>
      <w:r w:rsidR="00FB57AB" w:rsidRPr="002928D0">
        <w:rPr>
          <w:b/>
          <w:szCs w:val="20"/>
        </w:rPr>
        <w:t>5</w:t>
      </w:r>
      <w:r w:rsidR="002F2AAB" w:rsidRPr="002928D0">
        <w:rPr>
          <w:b/>
          <w:szCs w:val="20"/>
        </w:rPr>
        <w:t>A’s</w:t>
      </w:r>
    </w:p>
    <w:p w14:paraId="4BF3EC9C" w14:textId="48B04F48" w:rsidR="002928D0" w:rsidRPr="002928D0" w:rsidRDefault="00FC04FF" w:rsidP="002928D0">
      <w:pPr>
        <w:tabs>
          <w:tab w:val="left" w:pos="10080"/>
        </w:tabs>
        <w:spacing w:after="49" w:line="276" w:lineRule="auto"/>
        <w:ind w:left="168" w:right="0" w:hanging="10"/>
        <w:rPr>
          <w:i/>
          <w:szCs w:val="20"/>
        </w:rPr>
      </w:pPr>
      <w:r w:rsidRPr="002928D0">
        <w:rPr>
          <w:szCs w:val="20"/>
        </w:rPr>
        <w:t>Courses:</w:t>
      </w:r>
      <w:r w:rsidR="00FB57AB" w:rsidRPr="002928D0">
        <w:rPr>
          <w:i/>
          <w:szCs w:val="20"/>
        </w:rPr>
        <w:t xml:space="preserve"> Economics (A*), Accounting, Business, Mathematics, English, &amp; ICT.</w:t>
      </w:r>
    </w:p>
    <w:p w14:paraId="4905E09E" w14:textId="76AC3D15" w:rsidR="002928D0" w:rsidRPr="002928D0" w:rsidRDefault="00755912" w:rsidP="002928D0">
      <w:pPr>
        <w:pStyle w:val="Heading1"/>
        <w:tabs>
          <w:tab w:val="center" w:pos="11037"/>
        </w:tabs>
        <w:spacing w:line="276" w:lineRule="auto"/>
        <w:ind w:left="0" w:firstLine="142"/>
        <w:rPr>
          <w:szCs w:val="20"/>
          <w:u w:val="none" w:color="000000"/>
        </w:rPr>
      </w:pPr>
      <w:r w:rsidRPr="002928D0">
        <w:rPr>
          <w:szCs w:val="20"/>
        </w:rPr>
        <w:t xml:space="preserve">PROFESSIONAL </w:t>
      </w:r>
      <w:r w:rsidR="00616C4D" w:rsidRPr="002928D0">
        <w:rPr>
          <w:szCs w:val="20"/>
        </w:rPr>
        <w:t xml:space="preserve">EXPERIENCE </w:t>
      </w:r>
      <w:r w:rsidR="00616C4D" w:rsidRPr="002928D0">
        <w:rPr>
          <w:szCs w:val="20"/>
        </w:rPr>
        <w:tab/>
      </w:r>
      <w:r w:rsidR="00616C4D" w:rsidRPr="002928D0">
        <w:rPr>
          <w:szCs w:val="20"/>
          <w:u w:val="none" w:color="000000"/>
        </w:rPr>
        <w:t xml:space="preserve"> </w:t>
      </w:r>
    </w:p>
    <w:p w14:paraId="64DA9C76" w14:textId="71DC881B" w:rsidR="009C49A6" w:rsidRPr="002928D0" w:rsidRDefault="00FB57AB" w:rsidP="002928D0">
      <w:pPr>
        <w:tabs>
          <w:tab w:val="center" w:pos="9703"/>
        </w:tabs>
        <w:spacing w:after="18" w:line="276" w:lineRule="auto"/>
        <w:ind w:left="142" w:right="0" w:firstLine="0"/>
        <w:rPr>
          <w:b/>
          <w:szCs w:val="20"/>
        </w:rPr>
      </w:pPr>
      <w:bookmarkStart w:id="0" w:name="_Hlk136213205"/>
      <w:r w:rsidRPr="002928D0">
        <w:rPr>
          <w:b/>
          <w:szCs w:val="20"/>
        </w:rPr>
        <w:t>IDEAL VISION CONSULTING W.L.L.</w:t>
      </w:r>
      <w:r w:rsidR="006B33F5" w:rsidRPr="002928D0">
        <w:rPr>
          <w:b/>
          <w:szCs w:val="20"/>
        </w:rPr>
        <w:t>, Bahrain</w:t>
      </w:r>
      <w:r w:rsidR="009C49A6" w:rsidRPr="002928D0">
        <w:rPr>
          <w:b/>
          <w:szCs w:val="20"/>
        </w:rPr>
        <w:t xml:space="preserve">- </w:t>
      </w:r>
      <w:r w:rsidRPr="002928D0">
        <w:rPr>
          <w:b/>
          <w:szCs w:val="20"/>
        </w:rPr>
        <w:t>Accounts</w:t>
      </w:r>
      <w:r w:rsidR="009C49A6" w:rsidRPr="002928D0">
        <w:rPr>
          <w:b/>
          <w:szCs w:val="20"/>
        </w:rPr>
        <w:t xml:space="preserve"> Intern </w:t>
      </w:r>
    </w:p>
    <w:p w14:paraId="72DB97B3" w14:textId="094CE899" w:rsidR="00511563" w:rsidRPr="002928D0" w:rsidRDefault="002B481A" w:rsidP="002928D0">
      <w:pPr>
        <w:pStyle w:val="ListParagraph"/>
        <w:numPr>
          <w:ilvl w:val="0"/>
          <w:numId w:val="17"/>
        </w:numPr>
        <w:tabs>
          <w:tab w:val="center" w:pos="9703"/>
        </w:tabs>
        <w:spacing w:after="18" w:line="276" w:lineRule="auto"/>
        <w:ind w:right="0"/>
        <w:rPr>
          <w:rFonts w:eastAsiaTheme="minorEastAsia"/>
          <w:color w:val="auto"/>
          <w:szCs w:val="20"/>
        </w:rPr>
      </w:pPr>
      <w:r w:rsidRPr="002928D0">
        <w:rPr>
          <w:rFonts w:eastAsiaTheme="minorEastAsia"/>
          <w:color w:val="auto"/>
          <w:szCs w:val="20"/>
        </w:rPr>
        <w:t xml:space="preserve">Prepared financial statements independently for </w:t>
      </w:r>
      <w:r w:rsidR="00F249A5" w:rsidRPr="002928D0">
        <w:rPr>
          <w:rFonts w:eastAsiaTheme="minorEastAsia"/>
          <w:color w:val="auto"/>
          <w:szCs w:val="20"/>
        </w:rPr>
        <w:t xml:space="preserve">high profile clients </w:t>
      </w:r>
      <w:r w:rsidRPr="002928D0">
        <w:rPr>
          <w:rFonts w:eastAsiaTheme="minorEastAsia"/>
          <w:color w:val="auto"/>
          <w:szCs w:val="20"/>
        </w:rPr>
        <w:t xml:space="preserve">including Papa Johns, </w:t>
      </w:r>
      <w:proofErr w:type="spellStart"/>
      <w:r w:rsidRPr="002928D0">
        <w:rPr>
          <w:rFonts w:eastAsiaTheme="minorEastAsia"/>
          <w:color w:val="auto"/>
          <w:szCs w:val="20"/>
        </w:rPr>
        <w:t>Pharmine</w:t>
      </w:r>
      <w:proofErr w:type="spellEnd"/>
      <w:r w:rsidRPr="002928D0">
        <w:rPr>
          <w:rFonts w:eastAsiaTheme="minorEastAsia"/>
          <w:color w:val="auto"/>
          <w:szCs w:val="20"/>
        </w:rPr>
        <w:t xml:space="preserve"> Landscapes, Hitech, </w:t>
      </w:r>
      <w:proofErr w:type="spellStart"/>
      <w:r w:rsidRPr="002928D0">
        <w:rPr>
          <w:rFonts w:eastAsiaTheme="minorEastAsia"/>
          <w:color w:val="auto"/>
          <w:szCs w:val="20"/>
        </w:rPr>
        <w:t>Barood</w:t>
      </w:r>
      <w:proofErr w:type="spellEnd"/>
      <w:r w:rsidRPr="002928D0">
        <w:rPr>
          <w:rFonts w:eastAsiaTheme="minorEastAsia"/>
          <w:color w:val="auto"/>
          <w:szCs w:val="20"/>
        </w:rPr>
        <w:t xml:space="preserve"> Holdings, among others</w:t>
      </w:r>
      <w:r w:rsidR="00F249A5" w:rsidRPr="002928D0">
        <w:rPr>
          <w:rFonts w:eastAsiaTheme="minorEastAsia"/>
          <w:color w:val="auto"/>
          <w:szCs w:val="20"/>
        </w:rPr>
        <w:t xml:space="preserve"> with </w:t>
      </w:r>
      <w:r w:rsidR="00F65DB7" w:rsidRPr="002928D0">
        <w:rPr>
          <w:rFonts w:eastAsiaTheme="minorEastAsia"/>
          <w:color w:val="auto"/>
          <w:szCs w:val="20"/>
        </w:rPr>
        <w:t xml:space="preserve">high </w:t>
      </w:r>
      <w:r w:rsidR="00F249A5" w:rsidRPr="002928D0">
        <w:rPr>
          <w:rFonts w:eastAsiaTheme="minorEastAsia"/>
          <w:color w:val="auto"/>
          <w:szCs w:val="20"/>
        </w:rPr>
        <w:t xml:space="preserve">monthly revenue </w:t>
      </w:r>
      <w:r w:rsidR="00F65DB7" w:rsidRPr="002928D0">
        <w:rPr>
          <w:rFonts w:eastAsiaTheme="minorEastAsia"/>
          <w:color w:val="auto"/>
          <w:szCs w:val="20"/>
        </w:rPr>
        <w:t xml:space="preserve">&amp; expenses figures </w:t>
      </w:r>
      <w:r w:rsidRPr="002928D0">
        <w:rPr>
          <w:rFonts w:eastAsiaTheme="minorEastAsia"/>
          <w:color w:val="auto"/>
          <w:szCs w:val="20"/>
        </w:rPr>
        <w:t xml:space="preserve">using Tally ERP. </w:t>
      </w:r>
    </w:p>
    <w:p w14:paraId="325C7B02" w14:textId="633E7954" w:rsidR="00511563" w:rsidRPr="002928D0" w:rsidRDefault="00511563" w:rsidP="002928D0">
      <w:pPr>
        <w:pStyle w:val="ListParagraph"/>
        <w:numPr>
          <w:ilvl w:val="0"/>
          <w:numId w:val="17"/>
        </w:numPr>
        <w:tabs>
          <w:tab w:val="center" w:pos="9703"/>
        </w:tabs>
        <w:spacing w:after="18" w:line="276" w:lineRule="auto"/>
        <w:ind w:right="0"/>
        <w:rPr>
          <w:rFonts w:eastAsiaTheme="minorEastAsia"/>
          <w:color w:val="auto"/>
          <w:szCs w:val="20"/>
        </w:rPr>
      </w:pPr>
      <w:r w:rsidRPr="002928D0">
        <w:rPr>
          <w:rFonts w:eastAsiaTheme="minorEastAsia"/>
          <w:color w:val="auto"/>
          <w:szCs w:val="20"/>
        </w:rPr>
        <w:t xml:space="preserve">Analyzed and reviewed the </w:t>
      </w:r>
      <w:r w:rsidR="002B481A" w:rsidRPr="002928D0">
        <w:rPr>
          <w:rFonts w:eastAsiaTheme="minorEastAsia"/>
          <w:color w:val="auto"/>
          <w:szCs w:val="20"/>
        </w:rPr>
        <w:t xml:space="preserve">previous years’ </w:t>
      </w:r>
      <w:r w:rsidRPr="002928D0">
        <w:rPr>
          <w:rFonts w:eastAsiaTheme="minorEastAsia"/>
          <w:color w:val="auto"/>
          <w:szCs w:val="20"/>
        </w:rPr>
        <w:t xml:space="preserve">audit reports of </w:t>
      </w:r>
      <w:r w:rsidR="002B481A" w:rsidRPr="002928D0">
        <w:rPr>
          <w:rFonts w:eastAsiaTheme="minorEastAsia"/>
          <w:color w:val="auto"/>
          <w:szCs w:val="20"/>
        </w:rPr>
        <w:t xml:space="preserve">firms operating in Bahrain. </w:t>
      </w:r>
    </w:p>
    <w:p w14:paraId="75FF74CE" w14:textId="63B8C0C5" w:rsidR="00511563" w:rsidRPr="002928D0" w:rsidRDefault="002B481A" w:rsidP="002928D0">
      <w:pPr>
        <w:pStyle w:val="ListParagraph"/>
        <w:numPr>
          <w:ilvl w:val="0"/>
          <w:numId w:val="17"/>
        </w:numPr>
        <w:tabs>
          <w:tab w:val="center" w:pos="9703"/>
        </w:tabs>
        <w:spacing w:after="18" w:line="276" w:lineRule="auto"/>
        <w:ind w:right="0"/>
        <w:rPr>
          <w:rFonts w:eastAsiaTheme="minorEastAsia"/>
          <w:color w:val="auto"/>
          <w:szCs w:val="20"/>
        </w:rPr>
      </w:pPr>
      <w:r w:rsidRPr="002928D0">
        <w:rPr>
          <w:rFonts w:eastAsiaTheme="minorEastAsia"/>
          <w:color w:val="auto"/>
          <w:szCs w:val="20"/>
        </w:rPr>
        <w:t xml:space="preserve">Introduced new clients and engaged with a diverse clientele with routine follow-ups. </w:t>
      </w:r>
    </w:p>
    <w:p w14:paraId="4597BB13" w14:textId="3E3C6457" w:rsidR="00511563" w:rsidRPr="002928D0" w:rsidRDefault="002B481A" w:rsidP="002928D0">
      <w:pPr>
        <w:pStyle w:val="ListParagraph"/>
        <w:numPr>
          <w:ilvl w:val="0"/>
          <w:numId w:val="17"/>
        </w:numPr>
        <w:tabs>
          <w:tab w:val="center" w:pos="9703"/>
        </w:tabs>
        <w:spacing w:after="18" w:line="276" w:lineRule="auto"/>
        <w:ind w:right="0"/>
        <w:rPr>
          <w:rFonts w:eastAsiaTheme="minorEastAsia"/>
          <w:color w:val="auto"/>
          <w:szCs w:val="20"/>
        </w:rPr>
      </w:pPr>
      <w:r w:rsidRPr="002928D0">
        <w:rPr>
          <w:rFonts w:eastAsiaTheme="minorEastAsia"/>
          <w:color w:val="auto"/>
          <w:szCs w:val="20"/>
        </w:rPr>
        <w:t xml:space="preserve">Prepared audit engagement letters and assisted in general admin &amp; HR work. </w:t>
      </w:r>
    </w:p>
    <w:p w14:paraId="25148575" w14:textId="6168FE65" w:rsidR="000652D7" w:rsidRPr="002928D0" w:rsidRDefault="002F2AAB" w:rsidP="002928D0">
      <w:pPr>
        <w:tabs>
          <w:tab w:val="center" w:pos="9703"/>
        </w:tabs>
        <w:spacing w:after="18" w:line="276" w:lineRule="auto"/>
        <w:ind w:left="142" w:right="0" w:firstLine="0"/>
        <w:rPr>
          <w:szCs w:val="20"/>
        </w:rPr>
      </w:pPr>
      <w:r w:rsidRPr="002928D0">
        <w:rPr>
          <w:b/>
          <w:szCs w:val="20"/>
        </w:rPr>
        <w:t>NUST</w:t>
      </w:r>
      <w:r w:rsidR="00FC04FF" w:rsidRPr="002928D0">
        <w:rPr>
          <w:b/>
          <w:szCs w:val="20"/>
        </w:rPr>
        <w:t xml:space="preserve"> </w:t>
      </w:r>
      <w:r w:rsidRPr="002928D0">
        <w:rPr>
          <w:b/>
          <w:szCs w:val="20"/>
        </w:rPr>
        <w:t>–</w:t>
      </w:r>
      <w:r w:rsidR="00FC04FF" w:rsidRPr="002928D0">
        <w:rPr>
          <w:b/>
          <w:szCs w:val="20"/>
        </w:rPr>
        <w:t xml:space="preserve"> </w:t>
      </w:r>
      <w:r w:rsidRPr="002928D0">
        <w:rPr>
          <w:b/>
          <w:szCs w:val="20"/>
        </w:rPr>
        <w:t>Executive Finance for C</w:t>
      </w:r>
      <w:r w:rsidR="00030197" w:rsidRPr="002928D0">
        <w:rPr>
          <w:b/>
          <w:szCs w:val="20"/>
        </w:rPr>
        <w:t>SL</w:t>
      </w:r>
      <w:r w:rsidR="00616C4D" w:rsidRPr="002928D0">
        <w:rPr>
          <w:i/>
          <w:szCs w:val="20"/>
        </w:rPr>
        <w:tab/>
      </w:r>
      <w:r w:rsidR="00616C4D" w:rsidRPr="002928D0">
        <w:rPr>
          <w:b/>
          <w:bCs/>
          <w:i/>
          <w:szCs w:val="20"/>
        </w:rPr>
        <w:t xml:space="preserve">     </w:t>
      </w:r>
      <w:r w:rsidR="00616C4D" w:rsidRPr="002928D0">
        <w:rPr>
          <w:b/>
          <w:bCs/>
          <w:szCs w:val="20"/>
        </w:rPr>
        <w:t xml:space="preserve"> </w:t>
      </w:r>
      <w:r w:rsidR="008E2B38" w:rsidRPr="002928D0">
        <w:rPr>
          <w:b/>
          <w:bCs/>
          <w:szCs w:val="20"/>
        </w:rPr>
        <w:t xml:space="preserve">       </w:t>
      </w:r>
      <w:r w:rsidR="00D21211" w:rsidRPr="002928D0">
        <w:rPr>
          <w:b/>
          <w:bCs/>
          <w:szCs w:val="20"/>
        </w:rPr>
        <w:t>Dec 2022 – Feb</w:t>
      </w:r>
      <w:r w:rsidR="00616C4D" w:rsidRPr="002928D0">
        <w:rPr>
          <w:b/>
          <w:bCs/>
          <w:szCs w:val="20"/>
        </w:rPr>
        <w:t xml:space="preserve"> 202</w:t>
      </w:r>
      <w:bookmarkEnd w:id="0"/>
      <w:r w:rsidR="00D21211" w:rsidRPr="002928D0">
        <w:rPr>
          <w:b/>
          <w:bCs/>
          <w:szCs w:val="20"/>
        </w:rPr>
        <w:t>3</w:t>
      </w:r>
    </w:p>
    <w:p w14:paraId="1F5093BA" w14:textId="6B7A0181" w:rsidR="000652D7" w:rsidRPr="002928D0" w:rsidRDefault="00616C4D" w:rsidP="002928D0">
      <w:pPr>
        <w:spacing w:after="18" w:line="276" w:lineRule="auto"/>
        <w:ind w:left="536" w:right="0" w:hanging="10"/>
        <w:rPr>
          <w:szCs w:val="20"/>
        </w:rPr>
      </w:pPr>
      <w:r w:rsidRPr="002928D0">
        <w:rPr>
          <w:b/>
          <w:szCs w:val="20"/>
        </w:rPr>
        <w:t>Project A:</w:t>
      </w:r>
      <w:r w:rsidRPr="002928D0">
        <w:rPr>
          <w:szCs w:val="20"/>
        </w:rPr>
        <w:t xml:space="preserve"> </w:t>
      </w:r>
      <w:r w:rsidR="002F2AAB" w:rsidRPr="002928D0">
        <w:rPr>
          <w:b/>
          <w:szCs w:val="20"/>
        </w:rPr>
        <w:t>Maintaining the tenure’s Financial Sheets</w:t>
      </w:r>
    </w:p>
    <w:p w14:paraId="713FFF37" w14:textId="453CEE71" w:rsidR="000652D7" w:rsidRPr="002928D0" w:rsidRDefault="00C2430C" w:rsidP="002928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0"/>
        <w:rPr>
          <w:rFonts w:eastAsiaTheme="minorEastAsia"/>
          <w:color w:val="auto"/>
          <w:szCs w:val="20"/>
        </w:rPr>
      </w:pPr>
      <w:r w:rsidRPr="002928D0">
        <w:rPr>
          <w:rFonts w:eastAsiaTheme="minorEastAsia"/>
          <w:color w:val="auto"/>
          <w:szCs w:val="20"/>
        </w:rPr>
        <w:t xml:space="preserve">Played a pivotal role in overseeing the meticulous management of financial sheets and records, ensuring compliance with regulatory </w:t>
      </w:r>
      <w:r w:rsidR="00D835BB" w:rsidRPr="002928D0">
        <w:rPr>
          <w:rFonts w:eastAsiaTheme="minorEastAsia"/>
          <w:color w:val="auto"/>
          <w:szCs w:val="20"/>
        </w:rPr>
        <w:t>standards,</w:t>
      </w:r>
      <w:r w:rsidRPr="002928D0">
        <w:rPr>
          <w:rFonts w:eastAsiaTheme="minorEastAsia"/>
          <w:color w:val="auto"/>
          <w:szCs w:val="20"/>
        </w:rPr>
        <w:t xml:space="preserve"> and facilitating streamlined financial operations as a Finance Executive.</w:t>
      </w:r>
    </w:p>
    <w:p w14:paraId="3F2EC71C" w14:textId="18C3E51B" w:rsidR="000652D7" w:rsidRPr="002928D0" w:rsidRDefault="00616C4D" w:rsidP="002928D0">
      <w:pPr>
        <w:spacing w:after="18" w:line="276" w:lineRule="auto"/>
        <w:ind w:left="536" w:right="0" w:hanging="10"/>
        <w:rPr>
          <w:szCs w:val="20"/>
        </w:rPr>
      </w:pPr>
      <w:r w:rsidRPr="002928D0">
        <w:rPr>
          <w:b/>
          <w:szCs w:val="20"/>
        </w:rPr>
        <w:t>Project B:</w:t>
      </w:r>
      <w:r w:rsidRPr="002928D0">
        <w:rPr>
          <w:szCs w:val="20"/>
        </w:rPr>
        <w:t xml:space="preserve"> </w:t>
      </w:r>
      <w:r w:rsidR="00C2430C" w:rsidRPr="002928D0">
        <w:rPr>
          <w:b/>
          <w:szCs w:val="20"/>
        </w:rPr>
        <w:t>Collecting and Utilizing Donations for the Underprivileged</w:t>
      </w:r>
      <w:r w:rsidRPr="002928D0">
        <w:rPr>
          <w:b/>
          <w:szCs w:val="20"/>
        </w:rPr>
        <w:t xml:space="preserve"> </w:t>
      </w:r>
    </w:p>
    <w:p w14:paraId="133EFBB3" w14:textId="12279D88" w:rsidR="000652D7" w:rsidRPr="002928D0" w:rsidRDefault="00C2430C" w:rsidP="002928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0"/>
        <w:rPr>
          <w:rFonts w:eastAsiaTheme="minorEastAsia"/>
          <w:color w:val="auto"/>
          <w:szCs w:val="20"/>
        </w:rPr>
      </w:pPr>
      <w:r w:rsidRPr="002928D0">
        <w:rPr>
          <w:rFonts w:eastAsiaTheme="minorEastAsia"/>
          <w:color w:val="auto"/>
          <w:szCs w:val="20"/>
        </w:rPr>
        <w:t xml:space="preserve">Managed logistics and </w:t>
      </w:r>
      <w:r w:rsidR="00030197" w:rsidRPr="002928D0">
        <w:rPr>
          <w:rFonts w:eastAsiaTheme="minorEastAsia"/>
          <w:color w:val="auto"/>
          <w:szCs w:val="20"/>
        </w:rPr>
        <w:t>collaboration</w:t>
      </w:r>
      <w:r w:rsidRPr="002928D0">
        <w:rPr>
          <w:rFonts w:eastAsiaTheme="minorEastAsia"/>
          <w:color w:val="auto"/>
          <w:szCs w:val="20"/>
        </w:rPr>
        <w:t xml:space="preserve"> of collected </w:t>
      </w:r>
      <w:r w:rsidR="00030197" w:rsidRPr="002928D0">
        <w:rPr>
          <w:rFonts w:eastAsiaTheme="minorEastAsia"/>
          <w:color w:val="auto"/>
          <w:szCs w:val="20"/>
        </w:rPr>
        <w:t>funds</w:t>
      </w:r>
      <w:r w:rsidRPr="002928D0">
        <w:rPr>
          <w:rFonts w:eastAsiaTheme="minorEastAsia"/>
          <w:color w:val="auto"/>
          <w:szCs w:val="20"/>
        </w:rPr>
        <w:t>, ensuring timely delivery to beneficiaries.</w:t>
      </w:r>
    </w:p>
    <w:p w14:paraId="165DBDFD" w14:textId="60A94E9F" w:rsidR="002928D0" w:rsidRPr="002928D0" w:rsidRDefault="00C2430C" w:rsidP="002928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0"/>
        <w:rPr>
          <w:rFonts w:eastAsiaTheme="minorEastAsia"/>
          <w:color w:val="auto"/>
          <w:szCs w:val="20"/>
        </w:rPr>
      </w:pPr>
      <w:r w:rsidRPr="002928D0">
        <w:rPr>
          <w:rFonts w:eastAsiaTheme="minorEastAsia"/>
          <w:color w:val="auto"/>
          <w:szCs w:val="20"/>
        </w:rPr>
        <w:t xml:space="preserve">Collaborated with a team of volunteers to create awareness campaigns and coordinate donation collection </w:t>
      </w:r>
      <w:proofErr w:type="gramStart"/>
      <w:r w:rsidRPr="002928D0">
        <w:rPr>
          <w:rFonts w:eastAsiaTheme="minorEastAsia"/>
          <w:color w:val="auto"/>
          <w:szCs w:val="20"/>
        </w:rPr>
        <w:t>efforts.</w:t>
      </w:r>
      <w:r w:rsidR="00A87CF2" w:rsidRPr="002928D0">
        <w:rPr>
          <w:szCs w:val="20"/>
        </w:rPr>
        <w:t>.</w:t>
      </w:r>
      <w:proofErr w:type="gramEnd"/>
    </w:p>
    <w:p w14:paraId="399B1A3F" w14:textId="3B6D99A6" w:rsidR="002928D0" w:rsidRPr="002928D0" w:rsidRDefault="00616C4D" w:rsidP="002928D0">
      <w:pPr>
        <w:pStyle w:val="Heading1"/>
        <w:tabs>
          <w:tab w:val="center" w:pos="11037"/>
        </w:tabs>
        <w:spacing w:line="276" w:lineRule="auto"/>
        <w:ind w:left="142" w:firstLine="0"/>
        <w:rPr>
          <w:szCs w:val="20"/>
          <w:u w:val="none" w:color="000000"/>
        </w:rPr>
      </w:pPr>
      <w:r w:rsidRPr="002928D0">
        <w:rPr>
          <w:szCs w:val="20"/>
        </w:rPr>
        <w:t xml:space="preserve">ACADEMIC PROJECTS </w:t>
      </w:r>
      <w:r w:rsidRPr="002928D0">
        <w:rPr>
          <w:szCs w:val="20"/>
        </w:rPr>
        <w:tab/>
      </w:r>
      <w:r w:rsidRPr="002928D0">
        <w:rPr>
          <w:szCs w:val="20"/>
          <w:u w:val="none" w:color="000000"/>
        </w:rPr>
        <w:t xml:space="preserve"> </w:t>
      </w:r>
    </w:p>
    <w:p w14:paraId="56994D65" w14:textId="69909D47" w:rsidR="00A87CF2" w:rsidRPr="002928D0" w:rsidRDefault="005D35D2" w:rsidP="002928D0">
      <w:pPr>
        <w:spacing w:line="276" w:lineRule="auto"/>
        <w:ind w:left="142" w:firstLine="0"/>
        <w:rPr>
          <w:b/>
          <w:szCs w:val="20"/>
        </w:rPr>
      </w:pPr>
      <w:r w:rsidRPr="002928D0">
        <w:rPr>
          <w:b/>
          <w:szCs w:val="20"/>
        </w:rPr>
        <w:t>Financial Modelling</w:t>
      </w:r>
      <w:r w:rsidR="00A87CF2" w:rsidRPr="002928D0">
        <w:rPr>
          <w:b/>
          <w:szCs w:val="20"/>
        </w:rPr>
        <w:t xml:space="preserve"> </w:t>
      </w:r>
      <w:r w:rsidRPr="002928D0">
        <w:rPr>
          <w:b/>
          <w:szCs w:val="20"/>
        </w:rPr>
        <w:tab/>
      </w:r>
      <w:r w:rsidRPr="002928D0">
        <w:rPr>
          <w:b/>
          <w:szCs w:val="20"/>
        </w:rPr>
        <w:tab/>
      </w:r>
      <w:r w:rsidRPr="002928D0">
        <w:rPr>
          <w:b/>
          <w:szCs w:val="20"/>
        </w:rPr>
        <w:tab/>
      </w:r>
      <w:r w:rsidRPr="002928D0">
        <w:rPr>
          <w:b/>
          <w:szCs w:val="20"/>
        </w:rPr>
        <w:tab/>
        <w:t xml:space="preserve">           </w:t>
      </w:r>
      <w:r w:rsidR="00A87CF2" w:rsidRPr="002928D0">
        <w:rPr>
          <w:b/>
          <w:szCs w:val="20"/>
        </w:rPr>
        <w:tab/>
      </w:r>
      <w:r w:rsidR="00A87CF2" w:rsidRPr="002928D0">
        <w:rPr>
          <w:b/>
          <w:szCs w:val="20"/>
        </w:rPr>
        <w:tab/>
      </w:r>
      <w:r w:rsidR="00A87CF2" w:rsidRPr="002928D0">
        <w:rPr>
          <w:b/>
          <w:szCs w:val="20"/>
        </w:rPr>
        <w:tab/>
      </w:r>
      <w:r w:rsidR="00A87CF2" w:rsidRPr="002928D0">
        <w:rPr>
          <w:b/>
          <w:szCs w:val="20"/>
        </w:rPr>
        <w:tab/>
      </w:r>
      <w:r w:rsidR="002928D0">
        <w:rPr>
          <w:b/>
          <w:szCs w:val="20"/>
        </w:rPr>
        <w:t xml:space="preserve">                         </w:t>
      </w:r>
      <w:r w:rsidR="00A87CF2" w:rsidRPr="002928D0">
        <w:rPr>
          <w:b/>
          <w:szCs w:val="20"/>
        </w:rPr>
        <w:t xml:space="preserve">      </w:t>
      </w:r>
      <w:r w:rsidRPr="002928D0">
        <w:rPr>
          <w:b/>
          <w:szCs w:val="20"/>
        </w:rPr>
        <w:t>Sep</w:t>
      </w:r>
      <w:r w:rsidR="00A87CF2" w:rsidRPr="002928D0">
        <w:rPr>
          <w:b/>
          <w:szCs w:val="20"/>
        </w:rPr>
        <w:t xml:space="preserve"> 202</w:t>
      </w:r>
      <w:r w:rsidRPr="002928D0">
        <w:rPr>
          <w:b/>
          <w:szCs w:val="20"/>
        </w:rPr>
        <w:t xml:space="preserve">3 - </w:t>
      </w:r>
      <w:r w:rsidR="00A87CF2" w:rsidRPr="002928D0">
        <w:rPr>
          <w:b/>
          <w:szCs w:val="20"/>
        </w:rPr>
        <w:t>J</w:t>
      </w:r>
      <w:r w:rsidRPr="002928D0">
        <w:rPr>
          <w:b/>
          <w:szCs w:val="20"/>
        </w:rPr>
        <w:t>an 2024</w:t>
      </w:r>
    </w:p>
    <w:p w14:paraId="15CF3702" w14:textId="7C881D00" w:rsidR="00A87CF2" w:rsidRPr="002928D0" w:rsidRDefault="005D35D2" w:rsidP="002928D0">
      <w:pPr>
        <w:numPr>
          <w:ilvl w:val="0"/>
          <w:numId w:val="3"/>
        </w:numPr>
        <w:spacing w:line="276" w:lineRule="auto"/>
        <w:ind w:right="449" w:hanging="360"/>
        <w:rPr>
          <w:szCs w:val="20"/>
        </w:rPr>
      </w:pPr>
      <w:r w:rsidRPr="002928D0">
        <w:rPr>
          <w:szCs w:val="20"/>
        </w:rPr>
        <w:t xml:space="preserve">Calculated individual expected return of </w:t>
      </w:r>
      <w:proofErr w:type="spellStart"/>
      <w:r w:rsidRPr="002928D0">
        <w:rPr>
          <w:szCs w:val="20"/>
        </w:rPr>
        <w:t>Highnoon</w:t>
      </w:r>
      <w:proofErr w:type="spellEnd"/>
      <w:r w:rsidRPr="002928D0">
        <w:rPr>
          <w:szCs w:val="20"/>
        </w:rPr>
        <w:t xml:space="preserve"> Laboratories Ltd using MS Excel.</w:t>
      </w:r>
    </w:p>
    <w:p w14:paraId="0CCD7892" w14:textId="15E0AB62" w:rsidR="005D35D2" w:rsidRPr="002928D0" w:rsidRDefault="005D35D2" w:rsidP="002928D0">
      <w:pPr>
        <w:numPr>
          <w:ilvl w:val="0"/>
          <w:numId w:val="3"/>
        </w:numPr>
        <w:spacing w:line="276" w:lineRule="auto"/>
        <w:ind w:right="449" w:hanging="360"/>
        <w:rPr>
          <w:szCs w:val="20"/>
        </w:rPr>
      </w:pPr>
      <w:r w:rsidRPr="002928D0">
        <w:rPr>
          <w:szCs w:val="20"/>
        </w:rPr>
        <w:t>Calculated pharmaceutical companies’ portfolio expected return using MS Excel</w:t>
      </w:r>
      <w:r w:rsidR="009F786F">
        <w:rPr>
          <w:szCs w:val="20"/>
        </w:rPr>
        <w:t>.</w:t>
      </w:r>
    </w:p>
    <w:p w14:paraId="4495AD74" w14:textId="23D815D9" w:rsidR="002928D0" w:rsidRPr="002928D0" w:rsidRDefault="005D35D2" w:rsidP="002928D0">
      <w:pPr>
        <w:numPr>
          <w:ilvl w:val="0"/>
          <w:numId w:val="3"/>
        </w:numPr>
        <w:spacing w:line="276" w:lineRule="auto"/>
        <w:ind w:right="449" w:hanging="360"/>
        <w:rPr>
          <w:szCs w:val="20"/>
        </w:rPr>
      </w:pPr>
      <w:r w:rsidRPr="002928D0">
        <w:rPr>
          <w:szCs w:val="20"/>
        </w:rPr>
        <w:t xml:space="preserve">Identified deviations, trends and detailed analysis of current and predicted future expected returns.  </w:t>
      </w:r>
    </w:p>
    <w:p w14:paraId="64B425DA" w14:textId="57A027A4" w:rsidR="000652D7" w:rsidRPr="002928D0" w:rsidRDefault="00F4141A" w:rsidP="002928D0">
      <w:pPr>
        <w:tabs>
          <w:tab w:val="center" w:pos="10398"/>
        </w:tabs>
        <w:spacing w:after="54" w:line="276" w:lineRule="auto"/>
        <w:ind w:left="142" w:right="0" w:firstLine="0"/>
        <w:rPr>
          <w:szCs w:val="20"/>
        </w:rPr>
      </w:pPr>
      <w:r w:rsidRPr="002928D0">
        <w:rPr>
          <w:b/>
          <w:szCs w:val="20"/>
        </w:rPr>
        <w:t xml:space="preserve">Marketing Project (for an academic </w:t>
      </w:r>
      <w:proofErr w:type="gramStart"/>
      <w:r w:rsidR="009C49A6" w:rsidRPr="002928D0">
        <w:rPr>
          <w:b/>
          <w:szCs w:val="20"/>
        </w:rPr>
        <w:t>course)</w:t>
      </w:r>
      <w:r w:rsidRPr="002928D0">
        <w:rPr>
          <w:b/>
          <w:szCs w:val="20"/>
        </w:rPr>
        <w:t xml:space="preserve">   </w:t>
      </w:r>
      <w:proofErr w:type="gramEnd"/>
      <w:r w:rsidRPr="002928D0">
        <w:rPr>
          <w:b/>
          <w:szCs w:val="20"/>
        </w:rPr>
        <w:t xml:space="preserve">                                                                        </w:t>
      </w:r>
      <w:r w:rsidR="00FA5E8F" w:rsidRPr="002928D0">
        <w:rPr>
          <w:b/>
          <w:szCs w:val="20"/>
        </w:rPr>
        <w:t xml:space="preserve">        </w:t>
      </w:r>
      <w:r w:rsidR="005D35D2" w:rsidRPr="002928D0">
        <w:rPr>
          <w:b/>
          <w:szCs w:val="20"/>
        </w:rPr>
        <w:t xml:space="preserve"> </w:t>
      </w:r>
      <w:r w:rsidR="009C49A6" w:rsidRPr="002928D0">
        <w:rPr>
          <w:b/>
          <w:szCs w:val="20"/>
        </w:rPr>
        <w:t xml:space="preserve"> </w:t>
      </w:r>
      <w:r w:rsidRPr="002928D0">
        <w:rPr>
          <w:b/>
          <w:szCs w:val="20"/>
        </w:rPr>
        <w:t>Aug 2021</w:t>
      </w:r>
      <w:r w:rsidR="00FA5E8F" w:rsidRPr="002928D0">
        <w:rPr>
          <w:b/>
          <w:szCs w:val="20"/>
        </w:rPr>
        <w:t>- Jan 2022</w:t>
      </w:r>
      <w:r w:rsidR="00717599" w:rsidRPr="002928D0">
        <w:rPr>
          <w:i/>
          <w:szCs w:val="20"/>
        </w:rPr>
        <w:t xml:space="preserve">                                                                                                              </w:t>
      </w:r>
      <w:r w:rsidR="00616C4D" w:rsidRPr="002928D0">
        <w:rPr>
          <w:szCs w:val="20"/>
        </w:rPr>
        <w:t xml:space="preserve"> </w:t>
      </w:r>
    </w:p>
    <w:p w14:paraId="6E1D1307" w14:textId="0AAD96D9" w:rsidR="000652D7" w:rsidRPr="002928D0" w:rsidRDefault="00F4141A" w:rsidP="002928D0">
      <w:pPr>
        <w:numPr>
          <w:ilvl w:val="0"/>
          <w:numId w:val="3"/>
        </w:numPr>
        <w:spacing w:line="276" w:lineRule="auto"/>
        <w:ind w:right="449" w:hanging="360"/>
        <w:rPr>
          <w:szCs w:val="20"/>
        </w:rPr>
      </w:pPr>
      <w:r w:rsidRPr="002928D0">
        <w:rPr>
          <w:szCs w:val="20"/>
        </w:rPr>
        <w:t xml:space="preserve">Designed and implemented an effective digital marketing strategy, including social media campaigns, email marketing, and search engine optimization, resulting in a significant increase </w:t>
      </w:r>
      <w:r w:rsidR="00FA5E8F" w:rsidRPr="002928D0">
        <w:rPr>
          <w:szCs w:val="20"/>
        </w:rPr>
        <w:t>of about 45% percent in the total number of followers.</w:t>
      </w:r>
    </w:p>
    <w:p w14:paraId="4DC3D587" w14:textId="61F7E494" w:rsidR="00A87CF2" w:rsidRPr="002928D0" w:rsidRDefault="00F4141A" w:rsidP="002928D0">
      <w:pPr>
        <w:numPr>
          <w:ilvl w:val="0"/>
          <w:numId w:val="3"/>
        </w:numPr>
        <w:spacing w:line="276" w:lineRule="auto"/>
        <w:ind w:right="449" w:hanging="360"/>
        <w:rPr>
          <w:szCs w:val="20"/>
        </w:rPr>
      </w:pPr>
      <w:r w:rsidRPr="002928D0">
        <w:rPr>
          <w:szCs w:val="20"/>
        </w:rPr>
        <w:t>Created compelling and visually appealing promotional materials, such as brochures, flyers, and digital advertisements, to effectively communicate the unique value proposition of the customizable gift baskets.</w:t>
      </w:r>
    </w:p>
    <w:p w14:paraId="4BF731BE" w14:textId="66580342" w:rsidR="009C49A6" w:rsidRPr="002928D0" w:rsidRDefault="009C49A6" w:rsidP="002928D0">
      <w:pPr>
        <w:spacing w:line="276" w:lineRule="auto"/>
        <w:ind w:left="142" w:right="449" w:firstLine="0"/>
        <w:rPr>
          <w:b/>
          <w:szCs w:val="20"/>
        </w:rPr>
      </w:pPr>
      <w:r w:rsidRPr="002928D0">
        <w:rPr>
          <w:b/>
          <w:szCs w:val="20"/>
        </w:rPr>
        <w:t>Final Year Project</w:t>
      </w:r>
    </w:p>
    <w:p w14:paraId="0543DCEA" w14:textId="177EA433" w:rsidR="005D35D2" w:rsidRPr="002928D0" w:rsidRDefault="00A87CF2" w:rsidP="002928D0">
      <w:pPr>
        <w:numPr>
          <w:ilvl w:val="0"/>
          <w:numId w:val="3"/>
        </w:numPr>
        <w:spacing w:line="276" w:lineRule="auto"/>
        <w:ind w:right="449" w:hanging="360"/>
        <w:rPr>
          <w:szCs w:val="20"/>
        </w:rPr>
      </w:pPr>
      <w:r w:rsidRPr="002928D0">
        <w:rPr>
          <w:szCs w:val="20"/>
        </w:rPr>
        <w:t>Business development and successful launch of</w:t>
      </w:r>
      <w:r w:rsidR="009C49A6" w:rsidRPr="002928D0">
        <w:rPr>
          <w:szCs w:val="20"/>
        </w:rPr>
        <w:t xml:space="preserve"> a Civil Engineering Project</w:t>
      </w:r>
      <w:r w:rsidRPr="002928D0">
        <w:rPr>
          <w:szCs w:val="20"/>
        </w:rPr>
        <w:t xml:space="preserve"> - </w:t>
      </w:r>
      <w:r w:rsidR="009C49A6" w:rsidRPr="002928D0">
        <w:rPr>
          <w:szCs w:val="20"/>
        </w:rPr>
        <w:t>Launching Pakistan’s first 3D Concrete Printer.</w:t>
      </w:r>
    </w:p>
    <w:p w14:paraId="7E9CB754" w14:textId="4C4A4DDA" w:rsidR="002928D0" w:rsidRPr="002928D0" w:rsidRDefault="005D35D2" w:rsidP="002928D0">
      <w:pPr>
        <w:numPr>
          <w:ilvl w:val="0"/>
          <w:numId w:val="3"/>
        </w:numPr>
        <w:spacing w:line="276" w:lineRule="auto"/>
        <w:ind w:right="449" w:hanging="360"/>
        <w:rPr>
          <w:szCs w:val="20"/>
        </w:rPr>
      </w:pPr>
      <w:r w:rsidRPr="002928D0">
        <w:rPr>
          <w:szCs w:val="20"/>
        </w:rPr>
        <w:t>‘A’ Grade awarded.</w:t>
      </w:r>
    </w:p>
    <w:p w14:paraId="5552CC38" w14:textId="127C08E3" w:rsidR="002928D0" w:rsidRPr="002928D0" w:rsidRDefault="005D35D2" w:rsidP="002928D0">
      <w:pPr>
        <w:pStyle w:val="Heading1"/>
        <w:tabs>
          <w:tab w:val="center" w:pos="11037"/>
        </w:tabs>
        <w:spacing w:line="240" w:lineRule="auto"/>
        <w:ind w:left="142" w:firstLine="0"/>
        <w:rPr>
          <w:szCs w:val="20"/>
          <w:u w:val="none" w:color="000000"/>
        </w:rPr>
      </w:pPr>
      <w:r w:rsidRPr="002928D0">
        <w:rPr>
          <w:szCs w:val="20"/>
        </w:rPr>
        <w:t>HONORS, AWARDS AND EXTRACURRICULARS</w:t>
      </w:r>
      <w:r w:rsidRPr="002928D0">
        <w:rPr>
          <w:szCs w:val="20"/>
        </w:rPr>
        <w:tab/>
      </w:r>
      <w:r w:rsidRPr="002928D0">
        <w:rPr>
          <w:szCs w:val="20"/>
          <w:u w:val="none" w:color="000000"/>
        </w:rPr>
        <w:t xml:space="preserve"> </w:t>
      </w:r>
    </w:p>
    <w:p w14:paraId="7169AEDA" w14:textId="04F5AA99" w:rsidR="00A45525" w:rsidRPr="002928D0" w:rsidRDefault="00A45525" w:rsidP="002928D0">
      <w:pPr>
        <w:pStyle w:val="NoSpacing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-544" w:hanging="76"/>
        <w:rPr>
          <w:rFonts w:ascii="Arial" w:hAnsi="Arial" w:cs="Arial"/>
          <w:sz w:val="20"/>
          <w:szCs w:val="20"/>
        </w:rPr>
      </w:pPr>
      <w:r w:rsidRPr="002928D0">
        <w:rPr>
          <w:rFonts w:ascii="Arial" w:hAnsi="Arial" w:cs="Arial"/>
          <w:sz w:val="20"/>
          <w:szCs w:val="20"/>
        </w:rPr>
        <w:t xml:space="preserve">High Achievers Award </w:t>
      </w:r>
      <w:r w:rsidR="00852BED" w:rsidRPr="002928D0">
        <w:rPr>
          <w:rFonts w:ascii="Arial" w:hAnsi="Arial" w:cs="Arial"/>
          <w:sz w:val="20"/>
          <w:szCs w:val="20"/>
        </w:rPr>
        <w:t>I</w:t>
      </w:r>
      <w:r w:rsidRPr="002928D0">
        <w:rPr>
          <w:rFonts w:ascii="Arial" w:hAnsi="Arial" w:cs="Arial"/>
          <w:sz w:val="20"/>
          <w:szCs w:val="20"/>
        </w:rPr>
        <w:t>GC</w:t>
      </w:r>
      <w:r w:rsidR="00852BED" w:rsidRPr="002928D0">
        <w:rPr>
          <w:rFonts w:ascii="Arial" w:hAnsi="Arial" w:cs="Arial"/>
          <w:sz w:val="20"/>
          <w:szCs w:val="20"/>
        </w:rPr>
        <w:t>S</w:t>
      </w:r>
      <w:r w:rsidRPr="002928D0">
        <w:rPr>
          <w:rFonts w:ascii="Arial" w:hAnsi="Arial" w:cs="Arial"/>
          <w:sz w:val="20"/>
          <w:szCs w:val="20"/>
        </w:rPr>
        <w:t>E Result 201</w:t>
      </w:r>
      <w:r w:rsidR="007D412F" w:rsidRPr="002928D0">
        <w:rPr>
          <w:rFonts w:ascii="Arial" w:hAnsi="Arial" w:cs="Arial"/>
          <w:sz w:val="20"/>
          <w:szCs w:val="20"/>
        </w:rPr>
        <w:t>8</w:t>
      </w:r>
    </w:p>
    <w:p w14:paraId="7B0A13F8" w14:textId="239D5920" w:rsidR="007D412F" w:rsidRPr="002928D0" w:rsidRDefault="007D412F" w:rsidP="002928D0">
      <w:pPr>
        <w:pStyle w:val="NoSpacing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-544" w:hanging="76"/>
        <w:rPr>
          <w:rFonts w:ascii="Arial" w:hAnsi="Arial" w:cs="Arial"/>
          <w:sz w:val="20"/>
          <w:szCs w:val="20"/>
        </w:rPr>
      </w:pPr>
      <w:r w:rsidRPr="002928D0">
        <w:rPr>
          <w:rFonts w:ascii="Arial" w:eastAsia="Calibri" w:hAnsi="Arial" w:cs="Arial"/>
          <w:sz w:val="20"/>
          <w:szCs w:val="20"/>
          <w:lang w:val="en-US"/>
        </w:rPr>
        <w:t xml:space="preserve">High Achievers Award </w:t>
      </w:r>
      <w:r w:rsidR="00AA3581" w:rsidRPr="002928D0">
        <w:rPr>
          <w:rFonts w:ascii="Arial" w:eastAsia="Calibri" w:hAnsi="Arial" w:cs="Arial"/>
          <w:sz w:val="20"/>
          <w:szCs w:val="20"/>
          <w:lang w:val="en-US"/>
        </w:rPr>
        <w:t>A</w:t>
      </w:r>
      <w:r w:rsidRPr="002928D0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gramStart"/>
      <w:r w:rsidRPr="002928D0">
        <w:rPr>
          <w:rFonts w:ascii="Arial" w:eastAsia="Calibri" w:hAnsi="Arial" w:cs="Arial"/>
          <w:sz w:val="20"/>
          <w:szCs w:val="20"/>
          <w:lang w:val="en-US"/>
        </w:rPr>
        <w:t>levels</w:t>
      </w:r>
      <w:proofErr w:type="gramEnd"/>
      <w:r w:rsidRPr="002928D0">
        <w:rPr>
          <w:rFonts w:ascii="Arial" w:eastAsia="Calibri" w:hAnsi="Arial" w:cs="Arial"/>
          <w:sz w:val="20"/>
          <w:szCs w:val="20"/>
          <w:lang w:val="en-US"/>
        </w:rPr>
        <w:t xml:space="preserve"> Result 2020</w:t>
      </w:r>
    </w:p>
    <w:p w14:paraId="22CBAF20" w14:textId="0B60B823" w:rsidR="007D412F" w:rsidRPr="002928D0" w:rsidRDefault="00D21211" w:rsidP="002928D0">
      <w:pPr>
        <w:pStyle w:val="NoSpacing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-544" w:hanging="76"/>
        <w:rPr>
          <w:rFonts w:ascii="Arial" w:hAnsi="Arial" w:cs="Arial"/>
          <w:sz w:val="20"/>
          <w:szCs w:val="20"/>
        </w:rPr>
      </w:pPr>
      <w:r w:rsidRPr="002928D0">
        <w:rPr>
          <w:rFonts w:ascii="Arial" w:hAnsi="Arial" w:cs="Arial"/>
          <w:sz w:val="20"/>
          <w:szCs w:val="20"/>
        </w:rPr>
        <w:t>Manama Toastmasters Club</w:t>
      </w:r>
    </w:p>
    <w:p w14:paraId="1884C998" w14:textId="07F903A1" w:rsidR="005D35D2" w:rsidRPr="002928D0" w:rsidRDefault="005D35D2" w:rsidP="002928D0">
      <w:pPr>
        <w:pStyle w:val="NoSpacing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-544" w:hanging="76"/>
        <w:rPr>
          <w:rFonts w:ascii="Arial" w:hAnsi="Arial" w:cs="Arial"/>
          <w:sz w:val="20"/>
          <w:szCs w:val="20"/>
        </w:rPr>
      </w:pPr>
      <w:r w:rsidRPr="002928D0">
        <w:rPr>
          <w:rFonts w:ascii="Arial" w:hAnsi="Arial" w:cs="Arial"/>
          <w:sz w:val="20"/>
          <w:szCs w:val="20"/>
        </w:rPr>
        <w:t xml:space="preserve">Portfolio Analyst for Bahrain Bourse </w:t>
      </w:r>
      <w:proofErr w:type="spellStart"/>
      <w:r w:rsidRPr="002928D0">
        <w:rPr>
          <w:rFonts w:ascii="Arial" w:hAnsi="Arial" w:cs="Arial"/>
          <w:sz w:val="20"/>
          <w:szCs w:val="20"/>
        </w:rPr>
        <w:t>TradeQuest</w:t>
      </w:r>
      <w:proofErr w:type="spellEnd"/>
      <w:r w:rsidRPr="002928D0">
        <w:rPr>
          <w:rFonts w:ascii="Arial" w:hAnsi="Arial" w:cs="Arial"/>
          <w:sz w:val="20"/>
          <w:szCs w:val="20"/>
        </w:rPr>
        <w:t xml:space="preserve"> Competition (won 3</w:t>
      </w:r>
      <w:r w:rsidRPr="002928D0">
        <w:rPr>
          <w:rFonts w:ascii="Arial" w:hAnsi="Arial" w:cs="Arial"/>
          <w:sz w:val="20"/>
          <w:szCs w:val="20"/>
          <w:vertAlign w:val="superscript"/>
        </w:rPr>
        <w:t>rd</w:t>
      </w:r>
      <w:r w:rsidRPr="002928D0">
        <w:rPr>
          <w:rFonts w:ascii="Arial" w:hAnsi="Arial" w:cs="Arial"/>
          <w:sz w:val="20"/>
          <w:szCs w:val="20"/>
        </w:rPr>
        <w:t xml:space="preserve"> place)</w:t>
      </w:r>
    </w:p>
    <w:p w14:paraId="4ABEC22C" w14:textId="37EE615E" w:rsidR="005D35D2" w:rsidRPr="002928D0" w:rsidRDefault="009C49A6" w:rsidP="002928D0">
      <w:pPr>
        <w:pStyle w:val="NoSpacing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-544" w:hanging="76"/>
        <w:rPr>
          <w:rFonts w:ascii="Arial" w:hAnsi="Arial" w:cs="Arial"/>
          <w:sz w:val="20"/>
          <w:szCs w:val="20"/>
        </w:rPr>
      </w:pPr>
      <w:r w:rsidRPr="002928D0">
        <w:rPr>
          <w:rFonts w:ascii="Arial" w:hAnsi="Arial" w:cs="Arial"/>
          <w:sz w:val="20"/>
          <w:szCs w:val="20"/>
        </w:rPr>
        <w:t>Achieved 1</w:t>
      </w:r>
      <w:r w:rsidRPr="002928D0">
        <w:rPr>
          <w:rFonts w:ascii="Arial" w:hAnsi="Arial" w:cs="Arial"/>
          <w:sz w:val="20"/>
          <w:szCs w:val="20"/>
          <w:vertAlign w:val="superscript"/>
        </w:rPr>
        <w:t>st</w:t>
      </w:r>
      <w:r w:rsidRPr="002928D0">
        <w:rPr>
          <w:rFonts w:ascii="Arial" w:hAnsi="Arial" w:cs="Arial"/>
          <w:sz w:val="20"/>
          <w:szCs w:val="20"/>
        </w:rPr>
        <w:t xml:space="preserve"> Position in the ICCI </w:t>
      </w:r>
      <w:r w:rsidR="00F65DB7" w:rsidRPr="002928D0">
        <w:rPr>
          <w:rFonts w:ascii="Arial" w:hAnsi="Arial" w:cs="Arial"/>
          <w:sz w:val="20"/>
          <w:szCs w:val="20"/>
        </w:rPr>
        <w:t>Chamber of Commerce</w:t>
      </w:r>
      <w:r w:rsidR="00A87CF2" w:rsidRPr="002928D0">
        <w:rPr>
          <w:rFonts w:ascii="Arial" w:hAnsi="Arial" w:cs="Arial"/>
          <w:sz w:val="20"/>
          <w:szCs w:val="20"/>
        </w:rPr>
        <w:t xml:space="preserve"> </w:t>
      </w:r>
      <w:r w:rsidRPr="002928D0">
        <w:rPr>
          <w:rFonts w:ascii="Arial" w:hAnsi="Arial" w:cs="Arial"/>
          <w:sz w:val="20"/>
          <w:szCs w:val="20"/>
        </w:rPr>
        <w:t xml:space="preserve">Interuniversity Business Plan Competition </w:t>
      </w:r>
    </w:p>
    <w:sectPr w:rsidR="005D35D2" w:rsidRPr="002928D0" w:rsidSect="005D35D2">
      <w:type w:val="continuous"/>
      <w:pgSz w:w="12240" w:h="15840"/>
      <w:pgMar w:top="567" w:right="425" w:bottom="567" w:left="561" w:header="73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E8D0" w14:textId="77777777" w:rsidR="00386815" w:rsidRDefault="00386815" w:rsidP="003356E8">
      <w:pPr>
        <w:spacing w:after="0" w:line="240" w:lineRule="auto"/>
      </w:pPr>
      <w:r>
        <w:separator/>
      </w:r>
    </w:p>
  </w:endnote>
  <w:endnote w:type="continuationSeparator" w:id="0">
    <w:p w14:paraId="7A2BD15E" w14:textId="77777777" w:rsidR="00386815" w:rsidRDefault="00386815" w:rsidP="0033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34D8" w14:textId="77777777" w:rsidR="00386815" w:rsidRDefault="00386815" w:rsidP="003356E8">
      <w:pPr>
        <w:spacing w:after="0" w:line="240" w:lineRule="auto"/>
      </w:pPr>
      <w:r>
        <w:separator/>
      </w:r>
    </w:p>
  </w:footnote>
  <w:footnote w:type="continuationSeparator" w:id="0">
    <w:p w14:paraId="59CAE3E4" w14:textId="77777777" w:rsidR="00386815" w:rsidRDefault="00386815" w:rsidP="00335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DEF"/>
    <w:multiLevelType w:val="hybridMultilevel"/>
    <w:tmpl w:val="877403A0"/>
    <w:lvl w:ilvl="0" w:tplc="50703A40">
      <w:start w:val="1"/>
      <w:numFmt w:val="bullet"/>
      <w:lvlText w:val=""/>
      <w:lvlJc w:val="left"/>
      <w:pPr>
        <w:ind w:left="-180" w:hanging="360"/>
      </w:pPr>
      <w:rPr>
        <w:rFonts w:ascii="Symbol" w:hAnsi="Symbol" w:hint="default"/>
        <w:b/>
        <w:i w:val="0"/>
        <w:strike w:val="0"/>
        <w:dstrike w:val="0"/>
        <w:color w:val="00000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E0B6C26"/>
    <w:multiLevelType w:val="hybridMultilevel"/>
    <w:tmpl w:val="67EE8C82"/>
    <w:lvl w:ilvl="0" w:tplc="74204A46">
      <w:start w:val="1"/>
      <w:numFmt w:val="bullet"/>
      <w:lvlText w:val="•"/>
      <w:lvlJc w:val="left"/>
      <w:pPr>
        <w:ind w:left="12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16ED302F"/>
    <w:multiLevelType w:val="hybridMultilevel"/>
    <w:tmpl w:val="65389C76"/>
    <w:lvl w:ilvl="0" w:tplc="0234C630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20B1"/>
    <w:multiLevelType w:val="hybridMultilevel"/>
    <w:tmpl w:val="97D8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B466B"/>
    <w:multiLevelType w:val="hybridMultilevel"/>
    <w:tmpl w:val="A6D6CA18"/>
    <w:lvl w:ilvl="0" w:tplc="74204A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A14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BC7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25D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AAC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268E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49D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A92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62F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CA6C00"/>
    <w:multiLevelType w:val="hybridMultilevel"/>
    <w:tmpl w:val="FD320466"/>
    <w:lvl w:ilvl="0" w:tplc="31CCAF46">
      <w:start w:val="1"/>
      <w:numFmt w:val="bullet"/>
      <w:lvlText w:val="•"/>
      <w:lvlJc w:val="left"/>
      <w:pPr>
        <w:ind w:left="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4C3468">
      <w:start w:val="1"/>
      <w:numFmt w:val="bullet"/>
      <w:lvlText w:val="o"/>
      <w:lvlJc w:val="left"/>
      <w:pPr>
        <w:ind w:left="1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1CF49C">
      <w:start w:val="1"/>
      <w:numFmt w:val="bullet"/>
      <w:lvlText w:val="▪"/>
      <w:lvlJc w:val="left"/>
      <w:pPr>
        <w:ind w:left="2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B4382E">
      <w:start w:val="1"/>
      <w:numFmt w:val="bullet"/>
      <w:lvlText w:val="•"/>
      <w:lvlJc w:val="left"/>
      <w:pPr>
        <w:ind w:left="3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44A72A">
      <w:start w:val="1"/>
      <w:numFmt w:val="bullet"/>
      <w:lvlText w:val="o"/>
      <w:lvlJc w:val="left"/>
      <w:pPr>
        <w:ind w:left="3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2E4EA2">
      <w:start w:val="1"/>
      <w:numFmt w:val="bullet"/>
      <w:lvlText w:val="▪"/>
      <w:lvlJc w:val="left"/>
      <w:pPr>
        <w:ind w:left="4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0C7E60">
      <w:start w:val="1"/>
      <w:numFmt w:val="bullet"/>
      <w:lvlText w:val="•"/>
      <w:lvlJc w:val="left"/>
      <w:pPr>
        <w:ind w:left="5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46B554">
      <w:start w:val="1"/>
      <w:numFmt w:val="bullet"/>
      <w:lvlText w:val="o"/>
      <w:lvlJc w:val="left"/>
      <w:pPr>
        <w:ind w:left="5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24FC08">
      <w:start w:val="1"/>
      <w:numFmt w:val="bullet"/>
      <w:lvlText w:val="▪"/>
      <w:lvlJc w:val="left"/>
      <w:pPr>
        <w:ind w:left="6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6E488C"/>
    <w:multiLevelType w:val="hybridMultilevel"/>
    <w:tmpl w:val="EF46E982"/>
    <w:lvl w:ilvl="0" w:tplc="74204A4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42B93"/>
    <w:multiLevelType w:val="hybridMultilevel"/>
    <w:tmpl w:val="CD12B804"/>
    <w:lvl w:ilvl="0" w:tplc="EE38907A">
      <w:start w:val="1"/>
      <w:numFmt w:val="bullet"/>
      <w:lvlText w:val="•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99CC396">
      <w:start w:val="1"/>
      <w:numFmt w:val="bullet"/>
      <w:lvlText w:val="o"/>
      <w:lvlJc w:val="left"/>
      <w:pPr>
        <w:ind w:left="1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34C630">
      <w:start w:val="1"/>
      <w:numFmt w:val="bullet"/>
      <w:lvlText w:val="▪"/>
      <w:lvlJc w:val="left"/>
      <w:pPr>
        <w:ind w:left="2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6048230">
      <w:start w:val="1"/>
      <w:numFmt w:val="bullet"/>
      <w:lvlText w:val="•"/>
      <w:lvlJc w:val="left"/>
      <w:pPr>
        <w:ind w:left="3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88D288">
      <w:start w:val="1"/>
      <w:numFmt w:val="bullet"/>
      <w:lvlText w:val="o"/>
      <w:lvlJc w:val="left"/>
      <w:pPr>
        <w:ind w:left="3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56A0D2">
      <w:start w:val="1"/>
      <w:numFmt w:val="bullet"/>
      <w:lvlText w:val="▪"/>
      <w:lvlJc w:val="left"/>
      <w:pPr>
        <w:ind w:left="4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6A4A840">
      <w:start w:val="1"/>
      <w:numFmt w:val="bullet"/>
      <w:lvlText w:val="•"/>
      <w:lvlJc w:val="left"/>
      <w:pPr>
        <w:ind w:left="5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070D44A">
      <w:start w:val="1"/>
      <w:numFmt w:val="bullet"/>
      <w:lvlText w:val="o"/>
      <w:lvlJc w:val="left"/>
      <w:pPr>
        <w:ind w:left="5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C6784C">
      <w:start w:val="1"/>
      <w:numFmt w:val="bullet"/>
      <w:lvlText w:val="▪"/>
      <w:lvlJc w:val="left"/>
      <w:pPr>
        <w:ind w:left="6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0F6464"/>
    <w:multiLevelType w:val="hybridMultilevel"/>
    <w:tmpl w:val="1CF64D0C"/>
    <w:lvl w:ilvl="0" w:tplc="74204A4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13677"/>
    <w:multiLevelType w:val="hybridMultilevel"/>
    <w:tmpl w:val="78EC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C0868"/>
    <w:multiLevelType w:val="hybridMultilevel"/>
    <w:tmpl w:val="5336A490"/>
    <w:lvl w:ilvl="0" w:tplc="7EBC793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5C4"/>
    <w:multiLevelType w:val="hybridMultilevel"/>
    <w:tmpl w:val="1C7281F0"/>
    <w:lvl w:ilvl="0" w:tplc="453A3FD8">
      <w:start w:val="1"/>
      <w:numFmt w:val="bullet"/>
      <w:lvlText w:val="•"/>
      <w:lvlJc w:val="left"/>
      <w:pPr>
        <w:ind w:left="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CCA4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8D0E7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C6A3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C726F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98E3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4EF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D0B5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C009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FC0410"/>
    <w:multiLevelType w:val="hybridMultilevel"/>
    <w:tmpl w:val="7EA2814A"/>
    <w:lvl w:ilvl="0" w:tplc="7EBC7938">
      <w:start w:val="1"/>
      <w:numFmt w:val="bullet"/>
      <w:lvlText w:val="▪"/>
      <w:lvlJc w:val="left"/>
      <w:pPr>
        <w:ind w:left="-6556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-5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796" w:hanging="360"/>
      </w:pPr>
      <w:rPr>
        <w:rFonts w:ascii="Wingdings" w:hAnsi="Wingdings" w:hint="default"/>
      </w:rPr>
    </w:lvl>
  </w:abstractNum>
  <w:abstractNum w:abstractNumId="13" w15:restartNumberingAfterBreak="0">
    <w:nsid w:val="798078A4"/>
    <w:multiLevelType w:val="hybridMultilevel"/>
    <w:tmpl w:val="FC0C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1075"/>
    <w:multiLevelType w:val="hybridMultilevel"/>
    <w:tmpl w:val="1278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F0ACA"/>
    <w:multiLevelType w:val="hybridMultilevel"/>
    <w:tmpl w:val="C5CEFD3A"/>
    <w:lvl w:ilvl="0" w:tplc="74204A4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506DC"/>
    <w:multiLevelType w:val="hybridMultilevel"/>
    <w:tmpl w:val="9D96176E"/>
    <w:lvl w:ilvl="0" w:tplc="74204A46">
      <w:start w:val="1"/>
      <w:numFmt w:val="bullet"/>
      <w:lvlText w:val="•"/>
      <w:lvlJc w:val="left"/>
      <w:pPr>
        <w:ind w:left="157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num w:numId="1" w16cid:durableId="1135835849">
    <w:abstractNumId w:val="7"/>
  </w:num>
  <w:num w:numId="2" w16cid:durableId="1225876375">
    <w:abstractNumId w:val="5"/>
  </w:num>
  <w:num w:numId="3" w16cid:durableId="921109120">
    <w:abstractNumId w:val="4"/>
  </w:num>
  <w:num w:numId="4" w16cid:durableId="82269104">
    <w:abstractNumId w:val="11"/>
  </w:num>
  <w:num w:numId="5" w16cid:durableId="713425597">
    <w:abstractNumId w:val="6"/>
  </w:num>
  <w:num w:numId="6" w16cid:durableId="1099108271">
    <w:abstractNumId w:val="16"/>
  </w:num>
  <w:num w:numId="7" w16cid:durableId="2109419511">
    <w:abstractNumId w:val="1"/>
  </w:num>
  <w:num w:numId="8" w16cid:durableId="959649951">
    <w:abstractNumId w:val="10"/>
  </w:num>
  <w:num w:numId="9" w16cid:durableId="1706442261">
    <w:abstractNumId w:val="12"/>
  </w:num>
  <w:num w:numId="10" w16cid:durableId="1952660230">
    <w:abstractNumId w:val="8"/>
  </w:num>
  <w:num w:numId="11" w16cid:durableId="978530398">
    <w:abstractNumId w:val="0"/>
  </w:num>
  <w:num w:numId="12" w16cid:durableId="2081445559">
    <w:abstractNumId w:val="2"/>
  </w:num>
  <w:num w:numId="13" w16cid:durableId="1504978605">
    <w:abstractNumId w:val="14"/>
  </w:num>
  <w:num w:numId="14" w16cid:durableId="1556813206">
    <w:abstractNumId w:val="9"/>
  </w:num>
  <w:num w:numId="15" w16cid:durableId="1099640879">
    <w:abstractNumId w:val="3"/>
  </w:num>
  <w:num w:numId="16" w16cid:durableId="1882286323">
    <w:abstractNumId w:val="13"/>
  </w:num>
  <w:num w:numId="17" w16cid:durableId="725764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D7"/>
    <w:rsid w:val="00030197"/>
    <w:rsid w:val="000652D7"/>
    <w:rsid w:val="00095487"/>
    <w:rsid w:val="000B0154"/>
    <w:rsid w:val="0010696F"/>
    <w:rsid w:val="0011698B"/>
    <w:rsid w:val="00136979"/>
    <w:rsid w:val="00145918"/>
    <w:rsid w:val="00146170"/>
    <w:rsid w:val="001C479C"/>
    <w:rsid w:val="00215532"/>
    <w:rsid w:val="0022332B"/>
    <w:rsid w:val="002636F0"/>
    <w:rsid w:val="002928D0"/>
    <w:rsid w:val="002B481A"/>
    <w:rsid w:val="002F2AAB"/>
    <w:rsid w:val="003356E8"/>
    <w:rsid w:val="003727C0"/>
    <w:rsid w:val="00386815"/>
    <w:rsid w:val="003B54DC"/>
    <w:rsid w:val="00511563"/>
    <w:rsid w:val="00531542"/>
    <w:rsid w:val="005D35D2"/>
    <w:rsid w:val="00616C4D"/>
    <w:rsid w:val="006B33F5"/>
    <w:rsid w:val="00717599"/>
    <w:rsid w:val="00755912"/>
    <w:rsid w:val="00762073"/>
    <w:rsid w:val="007C703F"/>
    <w:rsid w:val="007D412F"/>
    <w:rsid w:val="007F3A14"/>
    <w:rsid w:val="00852BED"/>
    <w:rsid w:val="008E2411"/>
    <w:rsid w:val="008E2B38"/>
    <w:rsid w:val="00900D40"/>
    <w:rsid w:val="00970693"/>
    <w:rsid w:val="00975679"/>
    <w:rsid w:val="009C49A6"/>
    <w:rsid w:val="009F786F"/>
    <w:rsid w:val="00A45525"/>
    <w:rsid w:val="00A87CF2"/>
    <w:rsid w:val="00AA3581"/>
    <w:rsid w:val="00AD56A3"/>
    <w:rsid w:val="00BA20D4"/>
    <w:rsid w:val="00C21DC5"/>
    <w:rsid w:val="00C2430C"/>
    <w:rsid w:val="00CD22B7"/>
    <w:rsid w:val="00D21211"/>
    <w:rsid w:val="00D835BB"/>
    <w:rsid w:val="00E34D05"/>
    <w:rsid w:val="00F249A5"/>
    <w:rsid w:val="00F4141A"/>
    <w:rsid w:val="00F65DB7"/>
    <w:rsid w:val="00F90F52"/>
    <w:rsid w:val="00FA5E8F"/>
    <w:rsid w:val="00FB57AB"/>
    <w:rsid w:val="00F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CD94"/>
  <w15:docId w15:val="{D31D54B0-8A1D-4E86-8513-7EF8B6DD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896" w:right="404" w:hanging="37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  <w:u w:val="single" w:color="0D0D0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  <w:u w:val="single" w:color="0D0D0D"/>
    </w:rPr>
  </w:style>
  <w:style w:type="paragraph" w:styleId="ListParagraph">
    <w:name w:val="List Paragraph"/>
    <w:basedOn w:val="Normal"/>
    <w:uiPriority w:val="34"/>
    <w:qFormat/>
    <w:rsid w:val="00116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E8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35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E8"/>
    <w:rPr>
      <w:rFonts w:ascii="Arial" w:eastAsia="Arial" w:hAnsi="Arial" w:cs="Arial"/>
      <w:color w:val="000000"/>
      <w:sz w:val="20"/>
    </w:rPr>
  </w:style>
  <w:style w:type="paragraph" w:styleId="NoSpacing">
    <w:name w:val="No Spacing"/>
    <w:qFormat/>
    <w:rsid w:val="00145918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Khan</dc:creator>
  <cp:keywords/>
  <cp:lastModifiedBy>Mariam Mansoor</cp:lastModifiedBy>
  <cp:revision>9</cp:revision>
  <cp:lastPrinted>2021-05-25T20:23:00Z</cp:lastPrinted>
  <dcterms:created xsi:type="dcterms:W3CDTF">2024-07-17T13:25:00Z</dcterms:created>
  <dcterms:modified xsi:type="dcterms:W3CDTF">2024-07-24T17:54:00Z</dcterms:modified>
</cp:coreProperties>
</file>